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AC2" w:rsidRPr="00C00AC2" w:rsidRDefault="00C00AC2" w:rsidP="00C00AC2">
      <w:r w:rsidRPr="00C00AC2">
        <w:t>Всем знакома ситуация, когда на полке в магазине указана одна цена товара, а на кассе этот товар пробивают по другой цене, которая чаще всего выше указанной на ценнике.</w:t>
      </w:r>
    </w:p>
    <w:p w:rsidR="00C00AC2" w:rsidRPr="00C00AC2" w:rsidRDefault="00C00AC2" w:rsidP="00C00AC2">
      <w:proofErr w:type="spellStart"/>
      <w:r w:rsidRPr="00C00AC2">
        <w:t>Роспотребнадзор</w:t>
      </w:r>
      <w:proofErr w:type="spellEnd"/>
      <w:r w:rsidRPr="00C00AC2">
        <w:t xml:space="preserve"> напоминает, что в такой ситуации потребитель имеет право требовать продать товар по той цене, которая указана на ценнике. Законодательством предусмотрено, что продавец обязан своевременно в наглядной и доступной форме довести до сведения потребителя необходимую и достоверную информацию о товаре (в том числе, о его цене), обеспечивающую возможность его правильного выбора. Обычно продавцы объясняют, что не успели поменять ценник, так как у них много работы.</w:t>
      </w:r>
    </w:p>
    <w:p w:rsidR="00C00AC2" w:rsidRPr="00C00AC2" w:rsidRDefault="00C00AC2" w:rsidP="00C00AC2">
      <w:r w:rsidRPr="00C00AC2">
        <w:t>Право потребителя на получение информации установлено статьей 10 Закона РФ от 07.02.1992 № 2300-1 «О защите прав потребителей», пунктом 3 Правил продажи товаров по договору розничной купли-продажи, утвержденных постановлением Правительства РФ от 31.12.2020 № 2463 (далее – Правила продажи).</w:t>
      </w:r>
    </w:p>
    <w:p w:rsidR="00C00AC2" w:rsidRPr="00C00AC2" w:rsidRDefault="00C00AC2" w:rsidP="00C00AC2">
      <w:r w:rsidRPr="00C00AC2">
        <w:t xml:space="preserve">При этом цена за вес или единицу реализуемого товара должна быть указана на ценнике. Кроме того, в Гражданском </w:t>
      </w:r>
      <w:proofErr w:type="gramStart"/>
      <w:r w:rsidRPr="00C00AC2">
        <w:t>Кодексе</w:t>
      </w:r>
      <w:proofErr w:type="gramEnd"/>
      <w:r w:rsidRPr="00C00AC2">
        <w:t xml:space="preserve"> Российской Федерации есть понятие оферта, т.е. задокументированное предложение. В магазинах ценник вместе с товаром является именно публичной офертой, и продавец обязан продать покупателю товар по цене, которая в этой оферте указана.</w:t>
      </w:r>
    </w:p>
    <w:p w:rsidR="00C00AC2" w:rsidRPr="00C00AC2" w:rsidRDefault="00C00AC2" w:rsidP="00C00AC2">
      <w:r w:rsidRPr="00C00AC2">
        <w:t xml:space="preserve">Покупателю, попавшему в такую ситуацию, необходимо обратиться к администратору магазина, сообщить ему о данной ситуации и попросить продать товар по цене, указанной на ценнике. Если Вы уже расплатились за товар, и только после заметили ошибку, магазин все </w:t>
      </w:r>
      <w:proofErr w:type="gramStart"/>
      <w:r w:rsidRPr="00C00AC2">
        <w:t>равно обязан</w:t>
      </w:r>
      <w:proofErr w:type="gramEnd"/>
      <w:r w:rsidRPr="00C00AC2">
        <w:t xml:space="preserve"> вернуть Вам разницу в цене между чеком и ценником.</w:t>
      </w:r>
    </w:p>
    <w:p w:rsidR="00C00AC2" w:rsidRPr="00C00AC2" w:rsidRDefault="00C00AC2" w:rsidP="00C00AC2">
      <w:r w:rsidRPr="00C00AC2">
        <w:t>Что делать, если ценники перепутаны? Например, под сливочным маслом расположен ценник от йогурта. В таком случае персонал магазина должен исправить явную ошибку, тем более</w:t>
      </w:r>
      <w:proofErr w:type="gramStart"/>
      <w:r w:rsidRPr="00C00AC2">
        <w:t>,</w:t>
      </w:r>
      <w:proofErr w:type="gramEnd"/>
      <w:r w:rsidRPr="00C00AC2">
        <w:t xml:space="preserve"> что в соответствии с пунктом 2 Правил продажи любой потребитель имеет право сфотографировать выкладку товаров и при отсутствии реакции администрации магазина обратиться с соответствующей жалобой в </w:t>
      </w:r>
      <w:proofErr w:type="spellStart"/>
      <w:r w:rsidRPr="00C00AC2">
        <w:t>Роспотребнадзор</w:t>
      </w:r>
      <w:proofErr w:type="spellEnd"/>
      <w:r w:rsidRPr="00C00AC2">
        <w:t>.</w:t>
      </w:r>
    </w:p>
    <w:p w:rsidR="00C00AC2" w:rsidRPr="00C00AC2" w:rsidRDefault="00C00AC2" w:rsidP="00C00AC2">
      <w:hyperlink r:id="rId5" w:tgtFrame="_blank" w:history="1">
        <w:r w:rsidRPr="00C00AC2">
          <w:rPr>
            <w:rStyle w:val="a3"/>
          </w:rPr>
          <w:t>http://zpp.rospotrebnadzor.ru/news/federal/224373</w:t>
        </w:r>
      </w:hyperlink>
    </w:p>
    <w:p w:rsidR="00E915BE" w:rsidRDefault="00E915BE">
      <w:bookmarkStart w:id="0" w:name="_GoBack"/>
      <w:bookmarkEnd w:id="0"/>
    </w:p>
    <w:sectPr w:rsidR="00E91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29"/>
    <w:rsid w:val="00433B29"/>
    <w:rsid w:val="00C00AC2"/>
    <w:rsid w:val="00E9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0A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0A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pp.rospotrebnadzor.ru/news/federal/2243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Company>Microsoft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Программист</cp:lastModifiedBy>
  <cp:revision>3</cp:revision>
  <dcterms:created xsi:type="dcterms:W3CDTF">2022-04-12T11:39:00Z</dcterms:created>
  <dcterms:modified xsi:type="dcterms:W3CDTF">2022-04-12T11:39:00Z</dcterms:modified>
</cp:coreProperties>
</file>